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4F2FA4">
        <w:rPr>
          <w:rFonts w:ascii="Times New Roman" w:hAnsi="Times New Roman" w:cs="Times New Roman"/>
          <w:b/>
          <w:sz w:val="28"/>
          <w:szCs w:val="28"/>
        </w:rPr>
        <w:t xml:space="preserve">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5365EC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№ </w:t>
      </w:r>
      <w:r w:rsidR="005365EC" w:rsidRPr="005365EC">
        <w:rPr>
          <w:rFonts w:ascii="Times New Roman" w:hAnsi="Times New Roman" w:cs="Times New Roman"/>
          <w:sz w:val="28"/>
          <w:szCs w:val="28"/>
        </w:rPr>
        <w:t>P001-9234482072-102109724 от 16.09.2025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в отношении земель</w:t>
      </w:r>
      <w:r w:rsidR="00E94189">
        <w:rPr>
          <w:rFonts w:ascii="Times New Roman" w:hAnsi="Times New Roman" w:cs="Times New Roman"/>
          <w:sz w:val="28"/>
          <w:szCs w:val="28"/>
        </w:rPr>
        <w:t xml:space="preserve"> и земельных участков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округа Щёлково, 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эксплуатации, капитального ремонта инженерных сооружений местного значения, для технического присоединения к сетям инженерно-технического обеспечения: </w:t>
      </w:r>
      <w:r w:rsidR="005365EC" w:rsidRPr="005365EC">
        <w:rPr>
          <w:rFonts w:ascii="Times New Roman" w:hAnsi="Times New Roman" w:cs="Times New Roman"/>
          <w:sz w:val="28"/>
          <w:szCs w:val="28"/>
        </w:rPr>
        <w:t>Реконструкция существующей</w:t>
      </w:r>
      <w:r w:rsidR="005365EC">
        <w:rPr>
          <w:rFonts w:ascii="Times New Roman" w:hAnsi="Times New Roman" w:cs="Times New Roman"/>
          <w:sz w:val="28"/>
          <w:szCs w:val="28"/>
        </w:rPr>
        <w:t xml:space="preserve"> </w:t>
      </w:r>
      <w:r w:rsidR="005365EC" w:rsidRPr="005365EC">
        <w:rPr>
          <w:rFonts w:ascii="Times New Roman" w:hAnsi="Times New Roman" w:cs="Times New Roman"/>
          <w:sz w:val="28"/>
          <w:szCs w:val="28"/>
        </w:rPr>
        <w:t xml:space="preserve">кабельно-воздушной линии-6 </w:t>
      </w:r>
      <w:proofErr w:type="spellStart"/>
      <w:r w:rsidR="005365EC" w:rsidRPr="005365E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1CF2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096365">
        <w:rPr>
          <w:rFonts w:ascii="Times New Roman" w:hAnsi="Times New Roman" w:cs="Times New Roman"/>
          <w:sz w:val="28"/>
          <w:szCs w:val="28"/>
        </w:rPr>
        <w:t>ого</w:t>
      </w:r>
      <w:r w:rsidRPr="000D1CF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96365">
        <w:rPr>
          <w:rFonts w:ascii="Times New Roman" w:hAnsi="Times New Roman" w:cs="Times New Roman"/>
          <w:sz w:val="28"/>
          <w:szCs w:val="28"/>
        </w:rPr>
        <w:t xml:space="preserve">а с кадастровым номером </w:t>
      </w:r>
      <w:r w:rsidR="005365EC" w:rsidRPr="005365EC">
        <w:rPr>
          <w:rFonts w:ascii="Times New Roman" w:hAnsi="Times New Roman" w:cs="Times New Roman"/>
          <w:sz w:val="28"/>
          <w:szCs w:val="28"/>
        </w:rPr>
        <w:t>50:14:0040361:168 50:14:0040361:184 50:14:0040361:528 50:14:0040361:92</w:t>
      </w:r>
      <w:r w:rsidR="00351063">
        <w:rPr>
          <w:rFonts w:ascii="Times New Roman" w:hAnsi="Times New Roman" w:cs="Times New Roman"/>
          <w:sz w:val="28"/>
          <w:szCs w:val="28"/>
        </w:rPr>
        <w:t>,</w:t>
      </w:r>
      <w:r w:rsidR="00096365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5365EC">
        <w:rPr>
          <w:rFonts w:ascii="Times New Roman" w:hAnsi="Times New Roman" w:cs="Times New Roman"/>
          <w:sz w:val="28"/>
          <w:szCs w:val="28"/>
        </w:rPr>
        <w:t xml:space="preserve">на частях указанных земельных участков, а также на свободных землях, расположенных в кадастровом квартале </w:t>
      </w:r>
      <w:r w:rsidR="00381723" w:rsidRPr="00381723">
        <w:rPr>
          <w:rFonts w:ascii="Times New Roman" w:hAnsi="Times New Roman" w:cs="Times New Roman"/>
          <w:sz w:val="28"/>
          <w:szCs w:val="28"/>
        </w:rPr>
        <w:t>50:14:0040361</w:t>
      </w:r>
      <w:r w:rsidR="00381723">
        <w:rPr>
          <w:rFonts w:ascii="Times New Roman" w:hAnsi="Times New Roman" w:cs="Times New Roman"/>
          <w:sz w:val="28"/>
          <w:szCs w:val="28"/>
        </w:rPr>
        <w:t xml:space="preserve">, </w:t>
      </w:r>
      <w:r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lastRenderedPageBreak/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96365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268DC"/>
    <w:rsid w:val="00351063"/>
    <w:rsid w:val="00357FB7"/>
    <w:rsid w:val="00381723"/>
    <w:rsid w:val="003A0736"/>
    <w:rsid w:val="003A414F"/>
    <w:rsid w:val="003D4344"/>
    <w:rsid w:val="003E7385"/>
    <w:rsid w:val="003F0BC6"/>
    <w:rsid w:val="004133E4"/>
    <w:rsid w:val="00421941"/>
    <w:rsid w:val="004509DC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365EC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230EC"/>
    <w:rsid w:val="00736095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CF3622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86335"/>
    <w:rsid w:val="00E94189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F5E0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2025-09-17T09:45:00Z</dcterms:created>
  <dcterms:modified xsi:type="dcterms:W3CDTF">2025-09-17T09:53:00Z</dcterms:modified>
</cp:coreProperties>
</file>